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77" w:rsidRDefault="00952F2C">
      <w:pPr>
        <w:pStyle w:val="3"/>
        <w:keepNext w:val="0"/>
        <w:keepLines w:val="0"/>
        <w:adjustRightInd w:val="0"/>
        <w:snapToGrid w:val="0"/>
        <w:spacing w:line="590" w:lineRule="exact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b w:val="0"/>
          <w:bCs w:val="0"/>
          <w:color w:val="000000"/>
          <w:kern w:val="0"/>
          <w:lang/>
        </w:rPr>
        <w:t>附件</w:t>
      </w:r>
      <w:r>
        <w:rPr>
          <w:rFonts w:ascii="黑体" w:eastAsia="黑体" w:hAnsi="黑体" w:cs="黑体" w:hint="eastAsia"/>
          <w:b w:val="0"/>
          <w:bCs w:val="0"/>
          <w:color w:val="000000"/>
          <w:kern w:val="0"/>
          <w:lang/>
        </w:rPr>
        <w:t>2</w:t>
      </w:r>
    </w:p>
    <w:p w:rsidR="00652277" w:rsidRDefault="00952F2C">
      <w:pPr>
        <w:pStyle w:val="3"/>
        <w:keepNext w:val="0"/>
        <w:keepLines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广东省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年粮食安全生产保障专项资金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——</w:t>
      </w:r>
    </w:p>
    <w:p w:rsidR="00652277" w:rsidRPr="00680081" w:rsidRDefault="00952F2C">
      <w:pPr>
        <w:pStyle w:val="3"/>
        <w:keepNext w:val="0"/>
        <w:keepLines w:val="0"/>
        <w:adjustRightInd w:val="0"/>
        <w:snapToGrid w:val="0"/>
        <w:spacing w:line="590" w:lineRule="exact"/>
        <w:jc w:val="center"/>
        <w:rPr>
          <w:rFonts w:ascii="楷体" w:eastAsia="楷体" w:hAnsi="楷体"/>
          <w:kern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现代化综合农事服务中心项目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/>
        </w:rPr>
        <w:t>申报汇总表</w:t>
      </w:r>
    </w:p>
    <w:tbl>
      <w:tblPr>
        <w:tblW w:w="131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065"/>
        <w:gridCol w:w="1035"/>
        <w:gridCol w:w="1230"/>
        <w:gridCol w:w="1380"/>
        <w:gridCol w:w="2505"/>
        <w:gridCol w:w="2130"/>
        <w:gridCol w:w="1327"/>
        <w:gridCol w:w="1543"/>
      </w:tblGrid>
      <w:tr w:rsidR="00652277" w:rsidRPr="00680081">
        <w:trPr>
          <w:trHeight w:val="1040"/>
          <w:tblHeader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proofErr w:type="gramStart"/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县别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 w:val="20"/>
                <w:lang/>
              </w:rPr>
            </w:pPr>
            <w:proofErr w:type="gramStart"/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镇别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 w:val="20"/>
                <w:lang/>
              </w:rPr>
            </w:pPr>
            <w:proofErr w:type="gramStart"/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村别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项目名称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实施主体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 w:val="20"/>
                <w:lang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建设内容</w:t>
            </w:r>
          </w:p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（限</w:t>
            </w: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100</w:t>
            </w: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字以内）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 w:val="20"/>
                <w:lang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绩效</w:t>
            </w:r>
          </w:p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（限</w:t>
            </w: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100</w:t>
            </w: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字以内）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 w:val="20"/>
                <w:lang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kern w:val="0"/>
                <w:sz w:val="20"/>
                <w:lang/>
              </w:rPr>
              <w:t>申请省财政扶持金额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Pr="00680081" w:rsidRDefault="00952F2C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黑体"/>
                <w:color w:val="000000"/>
                <w:sz w:val="20"/>
              </w:rPr>
            </w:pPr>
            <w:r w:rsidRPr="00680081">
              <w:rPr>
                <w:rFonts w:ascii="楷体" w:eastAsia="楷体" w:hAnsi="楷体" w:cs="黑体" w:hint="eastAsia"/>
                <w:color w:val="000000"/>
                <w:sz w:val="20"/>
              </w:rPr>
              <w:t>备注</w:t>
            </w: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  <w:bookmarkStart w:id="0" w:name="_GoBack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bookmarkEnd w:id="0"/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52277">
        <w:trPr>
          <w:trHeight w:val="56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77" w:rsidRDefault="0065227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</w:tbl>
    <w:p w:rsidR="00652277" w:rsidRDefault="00652277"/>
    <w:sectPr w:rsidR="00652277" w:rsidSect="006522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2C" w:rsidRDefault="00952F2C" w:rsidP="00680081">
      <w:r>
        <w:separator/>
      </w:r>
    </w:p>
  </w:endnote>
  <w:endnote w:type="continuationSeparator" w:id="0">
    <w:p w:rsidR="00952F2C" w:rsidRDefault="00952F2C" w:rsidP="0068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2C" w:rsidRDefault="00952F2C" w:rsidP="00680081">
      <w:r>
        <w:separator/>
      </w:r>
    </w:p>
  </w:footnote>
  <w:footnote w:type="continuationSeparator" w:id="0">
    <w:p w:rsidR="00952F2C" w:rsidRDefault="00952F2C" w:rsidP="00680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E5NmQ2M2FjMTM1NmEyYmVmYzNjNDU3ZjczMmE5ZjMifQ=="/>
  </w:docVars>
  <w:rsids>
    <w:rsidRoot w:val="78C50B33"/>
    <w:rsid w:val="00652277"/>
    <w:rsid w:val="00680081"/>
    <w:rsid w:val="00952F2C"/>
    <w:rsid w:val="78C5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rsid w:val="00652277"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paragraph" w:styleId="3">
    <w:name w:val="heading 3"/>
    <w:next w:val="a"/>
    <w:rsid w:val="00652277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next w:val="a"/>
    <w:rsid w:val="00652277"/>
    <w:pPr>
      <w:keepNext/>
      <w:keepLines/>
      <w:widowControl w:val="0"/>
      <w:numPr>
        <w:ilvl w:val="3"/>
        <w:numId w:val="1"/>
      </w:numPr>
      <w:jc w:val="both"/>
      <w:outlineLvl w:val="3"/>
    </w:pPr>
    <w:rPr>
      <w:rFonts w:ascii="Arial" w:eastAsia="宋体-简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08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8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0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Qmile</dc:creator>
  <cp:lastModifiedBy>Windows 用户</cp:lastModifiedBy>
  <cp:revision>2</cp:revision>
  <cp:lastPrinted>2024-02-23T06:43:00Z</cp:lastPrinted>
  <dcterms:created xsi:type="dcterms:W3CDTF">2024-02-20T02:47:00Z</dcterms:created>
  <dcterms:modified xsi:type="dcterms:W3CDTF">2024-02-23T06:43:00Z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52D14D7202D84DC5959FDFF8D718CF29_11</vt:lpwstr>
  </property>
</Properties>
</file>